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A3" w:rsidRPr="006531A3" w:rsidRDefault="007475B6" w:rsidP="006531A3">
      <w:pPr>
        <w:pStyle w:val="Normal0"/>
        <w:spacing w:before="0" w:after="0" w:line="324" w:lineRule="exact"/>
        <w:ind w:left="1260"/>
        <w:jc w:val="left"/>
        <w:rPr>
          <w:rFonts w:ascii="SSWEKN+ËÎÌå" w:eastAsiaTheme="minorEastAsia" w:hAnsi="SSWEKN+ËÎÌå" w:cs="SSWEKN+ËÎÌå" w:hint="eastAsia"/>
          <w:color w:val="333333"/>
          <w:sz w:val="28"/>
          <w:lang w:eastAsia="zh-CN"/>
        </w:rPr>
      </w:pPr>
      <w:r w:rsidRPr="007475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8.6pt;margin-top:68.7pt;width:418.25pt;height:470.45pt;z-index:-251658240;mso-position-horizontal-relative:page;mso-position-vertical-relative:page">
            <v:imagedata r:id="rId4" o:title=""/>
            <w10:wrap anchorx="page" anchory="page"/>
          </v:shape>
        </w:pict>
      </w:r>
    </w:p>
    <w:p w:rsidR="007475B6" w:rsidRDefault="006531A3" w:rsidP="006531A3">
      <w:pPr>
        <w:pStyle w:val="Normal0"/>
        <w:tabs>
          <w:tab w:val="left" w:pos="0"/>
        </w:tabs>
        <w:spacing w:before="234" w:after="0" w:line="291" w:lineRule="exact"/>
        <w:ind w:leftChars="-112" w:hangingChars="96" w:hanging="269"/>
        <w:jc w:val="center"/>
        <w:rPr>
          <w:rFonts w:ascii="SSWEKN+ËÎÌå"/>
          <w:color w:val="000000"/>
          <w:sz w:val="28"/>
          <w:lang w:eastAsia="zh-CN"/>
        </w:rPr>
      </w:pPr>
      <w:r>
        <w:rPr>
          <w:rFonts w:ascii="SSWEKN+ËÎÌå" w:hAnsi="SSWEKN+ËÎÌå" w:cs="SSWEKN+ËÎÌå"/>
          <w:color w:val="333333"/>
          <w:sz w:val="28"/>
          <w:lang w:eastAsia="zh-CN"/>
        </w:rPr>
        <w:t>曲阜师范大学</w:t>
      </w:r>
      <w:r>
        <w:rPr>
          <w:rFonts w:ascii="SSWEKN+ËÎÌå" w:hAnsi="SSWEKN+ËÎÌå" w:cs="SSWEKN+ËÎÌå"/>
          <w:color w:val="333333"/>
          <w:sz w:val="28"/>
          <w:lang w:eastAsia="zh-CN"/>
        </w:rPr>
        <w:t>（曲阜</w:t>
      </w:r>
      <w:r>
        <w:rPr>
          <w:rFonts w:ascii="SSWEKN+ËÎÌå" w:eastAsiaTheme="minorEastAsia" w:hAnsi="SSWEKN+ËÎÌå" w:cs="SSWEKN+ËÎÌå" w:hint="eastAsia"/>
          <w:color w:val="333333"/>
          <w:sz w:val="28"/>
          <w:lang w:eastAsia="zh-CN"/>
        </w:rPr>
        <w:t>）</w:t>
      </w:r>
      <w:r>
        <w:rPr>
          <w:rFonts w:ascii="SSWEKN+ËÎÌå" w:eastAsiaTheme="minorEastAsia" w:hAnsi="SSWEKN+ËÎÌå" w:cs="SSWEKN+ËÎÌå" w:hint="eastAsia"/>
          <w:color w:val="333333"/>
          <w:sz w:val="28"/>
          <w:lang w:eastAsia="zh-CN"/>
        </w:rPr>
        <w:t>:</w:t>
      </w:r>
      <w:r w:rsidRPr="006531A3">
        <w:rPr>
          <w:rFonts w:ascii="SSWEKN+ËÎÌå" w:hAnsi="SSWEKN+ËÎÌå" w:cs="SSWEKN+ËÎÌå" w:hint="eastAsia"/>
          <w:color w:val="333333"/>
          <w:sz w:val="28"/>
          <w:lang w:eastAsia="zh-CN"/>
        </w:rPr>
        <w:t>举办档案法律知识问答活动</w:t>
      </w:r>
    </w:p>
    <w:p w:rsidR="007475B6" w:rsidRDefault="006531A3">
      <w:pPr>
        <w:pStyle w:val="Normal0"/>
        <w:spacing w:before="965" w:after="0" w:line="353" w:lineRule="exact"/>
        <w:ind w:left="559"/>
        <w:jc w:val="left"/>
        <w:rPr>
          <w:rFonts w:ascii="SSWEKN+ËÎÌå"/>
          <w:color w:val="000000"/>
          <w:sz w:val="28"/>
          <w:lang w:eastAsia="zh-CN"/>
        </w:rPr>
      </w:pPr>
      <w:r>
        <w:rPr>
          <w:rFonts w:ascii="SSWEKN+ËÎÌå" w:hAnsi="SSWEKN+ËÎÌå" w:cs="SSWEKN+ËÎÌå"/>
          <w:color w:val="000000"/>
          <w:spacing w:val="-15"/>
          <w:sz w:val="28"/>
          <w:lang w:eastAsia="zh-CN"/>
        </w:rPr>
        <w:t>为纪念</w:t>
      </w:r>
      <w:r>
        <w:rPr>
          <w:rFonts w:ascii="SSWEKN+ËÎÌå" w:hAnsi="SSWEKN+ËÎÌå" w:cs="SSWEKN+ËÎÌå"/>
          <w:color w:val="000000"/>
          <w:spacing w:val="-15"/>
          <w:sz w:val="28"/>
          <w:lang w:eastAsia="zh-CN"/>
        </w:rPr>
        <w:t>“</w:t>
      </w:r>
      <w:r>
        <w:rPr>
          <w:rFonts w:ascii="SSWEKN+ËÎÌå" w:hAnsi="SSWEKN+ËÎÌå" w:cs="SSWEKN+ËÎÌå"/>
          <w:color w:val="000000"/>
          <w:spacing w:val="-15"/>
          <w:sz w:val="28"/>
          <w:lang w:eastAsia="zh-CN"/>
        </w:rPr>
        <w:t>国际档案日</w:t>
      </w:r>
      <w:r>
        <w:rPr>
          <w:rFonts w:ascii="SSWEKN+ËÎÌå" w:hAnsi="SSWEKN+ËÎÌå" w:cs="SSWEKN+ËÎÌå"/>
          <w:color w:val="000000"/>
          <w:spacing w:val="-15"/>
          <w:sz w:val="28"/>
          <w:lang w:eastAsia="zh-CN"/>
        </w:rPr>
        <w:t>”</w:t>
      </w:r>
      <w:r>
        <w:rPr>
          <w:rFonts w:ascii="SSWEKN+ËÎÌå" w:hAnsi="SSWEKN+ËÎÌå" w:cs="SSWEKN+ËÎÌå"/>
          <w:color w:val="000000"/>
          <w:spacing w:val="-15"/>
          <w:sz w:val="28"/>
          <w:lang w:eastAsia="zh-CN"/>
        </w:rPr>
        <w:t>，</w:t>
      </w:r>
      <w:r>
        <w:rPr>
          <w:rFonts w:ascii="Calibri"/>
          <w:color w:val="000000"/>
          <w:spacing w:val="-1"/>
          <w:sz w:val="28"/>
          <w:lang w:eastAsia="zh-CN"/>
        </w:rPr>
        <w:t>2017</w:t>
      </w:r>
      <w:r>
        <w:rPr>
          <w:rFonts w:ascii="Calibri"/>
          <w:color w:val="000000"/>
          <w:spacing w:val="6"/>
          <w:sz w:val="28"/>
          <w:lang w:eastAsia="zh-CN"/>
        </w:rPr>
        <w:t xml:space="preserve"> </w:t>
      </w:r>
      <w:r>
        <w:rPr>
          <w:rFonts w:ascii="SSWEKN+ËÎÌå" w:hAnsi="SSWEKN+ËÎÌå" w:cs="SSWEKN+ËÎÌå"/>
          <w:color w:val="000000"/>
          <w:sz w:val="28"/>
          <w:lang w:eastAsia="zh-CN"/>
        </w:rPr>
        <w:t>年</w:t>
      </w:r>
      <w:r>
        <w:rPr>
          <w:rFonts w:ascii="Times New Roman"/>
          <w:color w:val="000000"/>
          <w:sz w:val="28"/>
          <w:lang w:eastAsia="zh-CN"/>
        </w:rPr>
        <w:t xml:space="preserve"> </w:t>
      </w:r>
      <w:r>
        <w:rPr>
          <w:rFonts w:ascii="Calibri"/>
          <w:color w:val="000000"/>
          <w:sz w:val="28"/>
          <w:lang w:eastAsia="zh-CN"/>
        </w:rPr>
        <w:t>6</w:t>
      </w:r>
      <w:r>
        <w:rPr>
          <w:rFonts w:ascii="Calibri"/>
          <w:color w:val="000000"/>
          <w:spacing w:val="6"/>
          <w:sz w:val="28"/>
          <w:lang w:eastAsia="zh-CN"/>
        </w:rPr>
        <w:t xml:space="preserve"> </w:t>
      </w:r>
      <w:r>
        <w:rPr>
          <w:rFonts w:ascii="SSWEKN+ËÎÌå" w:hAnsi="SSWEKN+ËÎÌå" w:cs="SSWEKN+ËÎÌå"/>
          <w:color w:val="000000"/>
          <w:sz w:val="28"/>
          <w:lang w:eastAsia="zh-CN"/>
        </w:rPr>
        <w:t>月</w:t>
      </w:r>
      <w:r>
        <w:rPr>
          <w:rFonts w:ascii="Times New Roman"/>
          <w:color w:val="000000"/>
          <w:sz w:val="28"/>
          <w:lang w:eastAsia="zh-CN"/>
        </w:rPr>
        <w:t xml:space="preserve"> </w:t>
      </w:r>
      <w:r>
        <w:rPr>
          <w:rFonts w:ascii="Calibri"/>
          <w:color w:val="000000"/>
          <w:sz w:val="28"/>
          <w:lang w:eastAsia="zh-CN"/>
        </w:rPr>
        <w:t>9</w:t>
      </w:r>
      <w:r>
        <w:rPr>
          <w:rFonts w:ascii="Calibri"/>
          <w:color w:val="000000"/>
          <w:spacing w:val="6"/>
          <w:sz w:val="28"/>
          <w:lang w:eastAsia="zh-CN"/>
        </w:rPr>
        <w:t xml:space="preserve"> </w:t>
      </w:r>
      <w:r>
        <w:rPr>
          <w:rFonts w:ascii="SSWEKN+ËÎÌå" w:hAnsi="SSWEKN+ËÎÌå" w:cs="SSWEKN+ËÎÌå"/>
          <w:color w:val="000000"/>
          <w:spacing w:val="-2"/>
          <w:sz w:val="28"/>
          <w:lang w:eastAsia="zh-CN"/>
        </w:rPr>
        <w:t>日下午四点，曲阜师范大</w:t>
      </w:r>
    </w:p>
    <w:p w:rsidR="007475B6" w:rsidRDefault="006531A3">
      <w:pPr>
        <w:pStyle w:val="Normal0"/>
        <w:spacing w:before="232" w:after="0" w:line="291" w:lineRule="exact"/>
        <w:jc w:val="left"/>
        <w:rPr>
          <w:rFonts w:ascii="SSWEKN+ËÎÌå"/>
          <w:color w:val="000000"/>
          <w:sz w:val="28"/>
          <w:lang w:eastAsia="zh-CN"/>
        </w:rPr>
      </w:pPr>
      <w:r>
        <w:rPr>
          <w:rFonts w:ascii="SSWEKN+ËÎÌå" w:hAnsi="SSWEKN+ËÎÌå" w:cs="SSWEKN+ËÎÌå"/>
          <w:color w:val="000000"/>
          <w:spacing w:val="-4"/>
          <w:sz w:val="28"/>
          <w:lang w:eastAsia="zh-CN"/>
        </w:rPr>
        <w:t>学在档案馆（曲阜本部）举办了首届档案法律知识问答，档案馆的老</w:t>
      </w:r>
    </w:p>
    <w:p w:rsidR="007475B6" w:rsidRDefault="006531A3">
      <w:pPr>
        <w:pStyle w:val="Normal0"/>
        <w:spacing w:before="271" w:after="0" w:line="291" w:lineRule="exact"/>
        <w:jc w:val="left"/>
        <w:rPr>
          <w:rFonts w:ascii="SSWEKN+ËÎÌå"/>
          <w:color w:val="000000"/>
          <w:sz w:val="28"/>
          <w:lang w:eastAsia="zh-CN"/>
        </w:rPr>
      </w:pPr>
      <w:r>
        <w:rPr>
          <w:rFonts w:ascii="SSWEKN+ËÎÌå" w:hAnsi="SSWEKN+ËÎÌå" w:cs="SSWEKN+ËÎÌå"/>
          <w:color w:val="000000"/>
          <w:spacing w:val="-1"/>
          <w:sz w:val="28"/>
          <w:lang w:eastAsia="zh-CN"/>
        </w:rPr>
        <w:t>师及勤工助学的学生参加了此次活动。</w:t>
      </w:r>
    </w:p>
    <w:p w:rsidR="007475B6" w:rsidRDefault="006531A3">
      <w:pPr>
        <w:pStyle w:val="Normal0"/>
        <w:spacing w:before="459" w:after="0" w:line="291" w:lineRule="exact"/>
        <w:ind w:left="698"/>
        <w:jc w:val="left"/>
        <w:rPr>
          <w:rFonts w:ascii="SSWEKN+ËÎÌå"/>
          <w:color w:val="000000"/>
          <w:sz w:val="28"/>
          <w:lang w:eastAsia="zh-CN"/>
        </w:rPr>
      </w:pPr>
      <w:r>
        <w:rPr>
          <w:rFonts w:ascii="SSWEKN+ËÎÌå" w:hAnsi="SSWEKN+ËÎÌå" w:cs="SSWEKN+ËÎÌå"/>
          <w:color w:val="000000"/>
          <w:spacing w:val="-9"/>
          <w:sz w:val="28"/>
          <w:lang w:eastAsia="zh-CN"/>
        </w:rPr>
        <w:t>活动现场气氛紧张而热烈，档案馆的老师们边提问，也边学习，</w:t>
      </w:r>
    </w:p>
    <w:p w:rsidR="007475B6" w:rsidRDefault="006531A3">
      <w:pPr>
        <w:pStyle w:val="Normal0"/>
        <w:spacing w:before="333" w:after="0" w:line="291" w:lineRule="exact"/>
        <w:jc w:val="left"/>
        <w:rPr>
          <w:rFonts w:ascii="SSWEKN+ËÎÌå"/>
          <w:color w:val="000000"/>
          <w:sz w:val="28"/>
          <w:lang w:eastAsia="zh-CN"/>
        </w:rPr>
      </w:pPr>
      <w:r>
        <w:rPr>
          <w:rFonts w:ascii="SSWEKN+ËÎÌå" w:hAnsi="SSWEKN+ËÎÌå" w:cs="SSWEKN+ËÎÌå"/>
          <w:color w:val="000000"/>
          <w:spacing w:val="-4"/>
          <w:sz w:val="28"/>
          <w:lang w:eastAsia="zh-CN"/>
        </w:rPr>
        <w:t>同学们积极参与问答。有时还就一个问题激烈争论，最后通过对答案</w:t>
      </w:r>
    </w:p>
    <w:p w:rsidR="007475B6" w:rsidRDefault="006531A3">
      <w:pPr>
        <w:pStyle w:val="Normal0"/>
        <w:spacing w:before="333" w:after="0" w:line="291" w:lineRule="exact"/>
        <w:jc w:val="left"/>
        <w:rPr>
          <w:rFonts w:ascii="SSWEKN+ËÎÌå"/>
          <w:color w:val="000000"/>
          <w:sz w:val="28"/>
          <w:lang w:eastAsia="zh-CN"/>
        </w:rPr>
      </w:pPr>
      <w:r>
        <w:rPr>
          <w:rFonts w:ascii="SSWEKN+ËÎÌå" w:hAnsi="SSWEKN+ËÎÌå" w:cs="SSWEKN+ËÎÌå"/>
          <w:color w:val="000000"/>
          <w:spacing w:val="-4"/>
          <w:sz w:val="28"/>
          <w:lang w:eastAsia="zh-CN"/>
        </w:rPr>
        <w:t>的解读，进一步加深了对档案法律知识的理解与记忆，对违反</w:t>
      </w:r>
      <w:proofErr w:type="gramStart"/>
      <w:r>
        <w:rPr>
          <w:rFonts w:ascii="SSWEKN+ËÎÌå" w:hAnsi="SSWEKN+ËÎÌå" w:cs="SSWEKN+ËÎÌå"/>
          <w:color w:val="000000"/>
          <w:spacing w:val="-4"/>
          <w:sz w:val="28"/>
          <w:lang w:eastAsia="zh-CN"/>
        </w:rPr>
        <w:t>《</w:t>
      </w:r>
      <w:proofErr w:type="gramEnd"/>
      <w:r>
        <w:rPr>
          <w:rFonts w:ascii="SSWEKN+ËÎÌå" w:hAnsi="SSWEKN+ËÎÌå" w:cs="SSWEKN+ËÎÌå"/>
          <w:color w:val="000000"/>
          <w:spacing w:val="-4"/>
          <w:sz w:val="28"/>
          <w:lang w:eastAsia="zh-CN"/>
        </w:rPr>
        <w:t>中华</w:t>
      </w:r>
    </w:p>
    <w:p w:rsidR="007475B6" w:rsidRDefault="006531A3">
      <w:pPr>
        <w:pStyle w:val="Normal0"/>
        <w:spacing w:before="333" w:after="0" w:line="291" w:lineRule="exact"/>
        <w:jc w:val="left"/>
        <w:rPr>
          <w:rFonts w:ascii="SSWEKN+ËÎÌå"/>
          <w:color w:val="000000"/>
          <w:sz w:val="28"/>
          <w:lang w:eastAsia="zh-CN"/>
        </w:rPr>
      </w:pPr>
      <w:r>
        <w:rPr>
          <w:rFonts w:ascii="SSWEKN+ËÎÌå" w:hAnsi="SSWEKN+ËÎÌå" w:cs="SSWEKN+ËÎÌå"/>
          <w:color w:val="000000"/>
          <w:spacing w:val="-4"/>
          <w:sz w:val="28"/>
          <w:lang w:eastAsia="zh-CN"/>
        </w:rPr>
        <w:t>人民共和国档案法</w:t>
      </w:r>
      <w:proofErr w:type="gramStart"/>
      <w:r>
        <w:rPr>
          <w:rFonts w:ascii="SSWEKN+ËÎÌå" w:hAnsi="SSWEKN+ËÎÌå" w:cs="SSWEKN+ËÎÌå"/>
          <w:color w:val="000000"/>
          <w:spacing w:val="-4"/>
          <w:sz w:val="28"/>
          <w:lang w:eastAsia="zh-CN"/>
        </w:rPr>
        <w:t>》</w:t>
      </w:r>
      <w:proofErr w:type="gramEnd"/>
      <w:r>
        <w:rPr>
          <w:rFonts w:ascii="SSWEKN+ËÎÌå" w:hAnsi="SSWEKN+ËÎÌå" w:cs="SSWEKN+ËÎÌå"/>
          <w:color w:val="000000"/>
          <w:spacing w:val="-4"/>
          <w:sz w:val="28"/>
          <w:lang w:eastAsia="zh-CN"/>
        </w:rPr>
        <w:t>等法律行为，有了清楚的认识。为今后自己工作</w:t>
      </w:r>
    </w:p>
    <w:p w:rsidR="007475B6" w:rsidRDefault="006531A3">
      <w:pPr>
        <w:pStyle w:val="Normal0"/>
        <w:spacing w:before="333" w:after="0" w:line="291" w:lineRule="exact"/>
        <w:jc w:val="left"/>
        <w:rPr>
          <w:rFonts w:ascii="SSWEKN+ËÎÌå"/>
          <w:color w:val="000000"/>
          <w:sz w:val="28"/>
          <w:lang w:eastAsia="zh-CN"/>
        </w:rPr>
      </w:pPr>
      <w:r>
        <w:rPr>
          <w:rFonts w:ascii="SSWEKN+ËÎÌå" w:hAnsi="SSWEKN+ËÎÌå" w:cs="SSWEKN+ËÎÌå"/>
          <w:color w:val="000000"/>
          <w:spacing w:val="-4"/>
          <w:sz w:val="28"/>
          <w:lang w:eastAsia="zh-CN"/>
        </w:rPr>
        <w:t>档案与家庭档案的整理与保护，打下了良好的基础。最后我们评选出</w:t>
      </w:r>
    </w:p>
    <w:p w:rsidR="007475B6" w:rsidRDefault="006531A3">
      <w:pPr>
        <w:pStyle w:val="Normal0"/>
        <w:spacing w:before="333" w:after="0" w:line="291" w:lineRule="exact"/>
        <w:jc w:val="left"/>
        <w:rPr>
          <w:rFonts w:ascii="SSWEKN+ËÎÌå"/>
          <w:color w:val="000000"/>
          <w:sz w:val="28"/>
          <w:lang w:eastAsia="zh-CN"/>
        </w:rPr>
      </w:pPr>
      <w:r>
        <w:rPr>
          <w:rFonts w:ascii="SSWEKN+ËÎÌå" w:hAnsi="SSWEKN+ËÎÌå" w:cs="SSWEKN+ËÎÌå"/>
          <w:color w:val="000000"/>
          <w:sz w:val="28"/>
          <w:lang w:eastAsia="zh-CN"/>
        </w:rPr>
        <w:t>了四个一等奖。</w:t>
      </w:r>
    </w:p>
    <w:p w:rsidR="007475B6" w:rsidRDefault="006531A3">
      <w:pPr>
        <w:pStyle w:val="Normal0"/>
        <w:spacing w:before="557" w:after="0" w:line="291" w:lineRule="exact"/>
        <w:ind w:left="420"/>
        <w:jc w:val="left"/>
        <w:rPr>
          <w:rFonts w:ascii="SSWEKN+ËÎÌå"/>
          <w:color w:val="000000"/>
          <w:sz w:val="28"/>
          <w:lang w:eastAsia="zh-CN"/>
        </w:rPr>
      </w:pPr>
      <w:r>
        <w:rPr>
          <w:rFonts w:ascii="SSWEKN+ËÎÌå" w:hAnsi="SSWEKN+ËÎÌå" w:cs="SSWEKN+ËÎÌå"/>
          <w:color w:val="000000"/>
          <w:spacing w:val="-1"/>
          <w:sz w:val="28"/>
          <w:lang w:eastAsia="zh-CN"/>
        </w:rPr>
        <w:t>此次活动有很好的效果，让大家进一步关注档案，关注档案法律</w:t>
      </w:r>
    </w:p>
    <w:p w:rsidR="007475B6" w:rsidRDefault="006531A3">
      <w:pPr>
        <w:pStyle w:val="Normal0"/>
        <w:spacing w:before="333" w:after="0" w:line="291" w:lineRule="exact"/>
        <w:jc w:val="left"/>
        <w:rPr>
          <w:rFonts w:ascii="SSWEKN+ËÎÌå"/>
          <w:color w:val="000000"/>
          <w:sz w:val="28"/>
          <w:lang w:eastAsia="zh-CN"/>
        </w:rPr>
      </w:pPr>
      <w:r>
        <w:rPr>
          <w:rFonts w:ascii="SSWEKN+ËÎÌå" w:hAnsi="SSWEKN+ËÎÌå" w:cs="SSWEKN+ËÎÌå"/>
          <w:color w:val="000000"/>
          <w:spacing w:val="-4"/>
          <w:sz w:val="28"/>
          <w:lang w:eastAsia="zh-CN"/>
        </w:rPr>
        <w:t>规则，关注档案文化推广，增强全民档案意识，把国家的档案工作做</w:t>
      </w:r>
    </w:p>
    <w:p w:rsidR="007475B6" w:rsidRDefault="006531A3">
      <w:pPr>
        <w:pStyle w:val="Normal0"/>
        <w:spacing w:before="333" w:after="0" w:line="291" w:lineRule="exact"/>
        <w:jc w:val="left"/>
        <w:rPr>
          <w:rFonts w:ascii="SSWEKN+ËÎÌå"/>
          <w:color w:val="000000"/>
          <w:sz w:val="28"/>
          <w:lang w:eastAsia="zh-CN"/>
        </w:rPr>
        <w:sectPr w:rsidR="007475B6">
          <w:pgSz w:w="11900" w:h="16820"/>
          <w:pgMar w:top="1405" w:right="100" w:bottom="0" w:left="1800" w:header="720" w:footer="720" w:gutter="0"/>
          <w:pgNumType w:start="1"/>
          <w:cols w:space="720"/>
          <w:docGrid w:linePitch="1"/>
        </w:sectPr>
      </w:pPr>
      <w:r>
        <w:rPr>
          <w:rFonts w:ascii="SSWEKN+ËÎÌå" w:hAnsi="SSWEKN+ËÎÌå" w:cs="SSWEKN+ËÎÌå"/>
          <w:color w:val="000000"/>
          <w:sz w:val="28"/>
          <w:lang w:eastAsia="zh-CN"/>
        </w:rPr>
        <w:t>得更好。</w:t>
      </w:r>
    </w:p>
    <w:p w:rsidR="007475B6" w:rsidRDefault="007475B6">
      <w:pPr>
        <w:pStyle w:val="Normal1"/>
        <w:spacing w:before="0" w:after="0" w:line="250" w:lineRule="exact"/>
        <w:jc w:val="left"/>
        <w:rPr>
          <w:rFonts w:ascii="HAIDHV+¿¬Ìå_GB2312"/>
          <w:color w:val="000000"/>
          <w:sz w:val="24"/>
          <w:lang w:eastAsia="zh-CN"/>
        </w:rPr>
      </w:pPr>
      <w:r w:rsidRPr="007475B6">
        <w:rPr>
          <w:noProof/>
        </w:rPr>
        <w:lastRenderedPageBreak/>
        <w:pict>
          <v:shape id="_x0000_s1026" type="#_x0000_t75" style="position:absolute;margin-left:88.6pt;margin-top:71.1pt;width:418.25pt;height:676.3pt;z-index:-251657216;mso-position-horizontal-relative:page;mso-position-vertical-relative:page">
            <v:imagedata r:id="rId5" o:title=""/>
            <w10:wrap anchorx="page" anchory="page"/>
          </v:shape>
        </w:pict>
      </w:r>
      <w:r w:rsidR="006531A3">
        <w:rPr>
          <w:rFonts w:ascii="HAIDHV+¿¬Ìå_GB2312" w:hAnsi="HAIDHV+¿¬Ìå_GB2312" w:cs="HAIDHV+¿¬Ìå_GB2312"/>
          <w:color w:val="333333"/>
          <w:spacing w:val="1"/>
          <w:sz w:val="24"/>
          <w:lang w:eastAsia="zh-CN"/>
        </w:rPr>
        <w:t>曲阜校区办公大楼（实验楼）前电子屏有档案宣传标语</w:t>
      </w:r>
    </w:p>
    <w:p w:rsidR="007475B6" w:rsidRDefault="006531A3">
      <w:pPr>
        <w:pStyle w:val="Normal1"/>
        <w:spacing w:before="7073" w:after="0" w:line="250" w:lineRule="exact"/>
        <w:ind w:left="500"/>
        <w:jc w:val="left"/>
        <w:rPr>
          <w:rFonts w:ascii="HAIDHV+¿¬Ìå_GB2312"/>
          <w:color w:val="000000"/>
          <w:sz w:val="24"/>
          <w:lang w:eastAsia="zh-CN"/>
        </w:rPr>
        <w:sectPr w:rsidR="007475B6">
          <w:pgSz w:w="11900" w:h="16820"/>
          <w:pgMar w:top="7346" w:right="100" w:bottom="0" w:left="3125" w:header="720" w:footer="720" w:gutter="0"/>
          <w:pgNumType w:start="1"/>
          <w:cols w:space="720"/>
          <w:docGrid w:linePitch="1"/>
        </w:sectPr>
      </w:pPr>
      <w:r>
        <w:rPr>
          <w:rFonts w:ascii="HAIDHV+¿¬Ìå_GB2312" w:hAnsi="HAIDHV+¿¬Ìå_GB2312" w:cs="HAIDHV+¿¬Ìå_GB2312"/>
          <w:color w:val="333333"/>
          <w:spacing w:val="1"/>
          <w:sz w:val="24"/>
          <w:lang w:eastAsia="zh-CN"/>
        </w:rPr>
        <w:t>老办公楼（档案馆在三楼）前悬挂了宣传横幅</w:t>
      </w:r>
    </w:p>
    <w:p w:rsidR="007475B6" w:rsidRDefault="007475B6">
      <w:pPr>
        <w:pStyle w:val="Normal2"/>
        <w:spacing w:before="0" w:after="0" w:line="250" w:lineRule="exact"/>
        <w:ind w:left="238"/>
        <w:jc w:val="left"/>
        <w:rPr>
          <w:rFonts w:ascii="PTDPHM+¿¬Ìå_GB2312"/>
          <w:color w:val="000000"/>
          <w:sz w:val="24"/>
          <w:lang w:eastAsia="zh-CN"/>
        </w:rPr>
      </w:pPr>
      <w:r w:rsidRPr="007475B6">
        <w:rPr>
          <w:noProof/>
        </w:rPr>
        <w:lastRenderedPageBreak/>
        <w:pict>
          <v:shape id="_x0000_s1027" type="#_x0000_t75" style="position:absolute;left:0;text-align:left;margin-left:88.6pt;margin-top:71.1pt;width:418.25pt;height:689.85pt;z-index:-251656192;mso-position-horizontal-relative:page;mso-position-vertical-relative:page">
            <v:imagedata r:id="rId6" o:title=""/>
            <w10:wrap anchorx="page" anchory="page"/>
          </v:shape>
        </w:pict>
      </w:r>
      <w:r w:rsidR="006531A3">
        <w:rPr>
          <w:rFonts w:ascii="PTDPHM+¿¬Ìå_GB2312" w:hAnsi="PTDPHM+¿¬Ìå_GB2312" w:cs="PTDPHM+¿¬Ìå_GB2312"/>
          <w:color w:val="000000"/>
          <w:spacing w:val="1"/>
          <w:sz w:val="24"/>
          <w:lang w:eastAsia="zh-CN"/>
        </w:rPr>
        <w:t>四位勤工助学的学生获得此次活动的一等奖</w:t>
      </w:r>
    </w:p>
    <w:p w:rsidR="007475B6" w:rsidRDefault="006531A3">
      <w:pPr>
        <w:pStyle w:val="Normal2"/>
        <w:spacing w:before="5864" w:after="0" w:line="250" w:lineRule="exact"/>
        <w:jc w:val="left"/>
        <w:rPr>
          <w:rFonts w:ascii="PTDPHM+¿¬Ìå_GB2312"/>
          <w:color w:val="000000"/>
          <w:sz w:val="24"/>
          <w:lang w:eastAsia="zh-CN"/>
        </w:rPr>
      </w:pPr>
      <w:r>
        <w:rPr>
          <w:rFonts w:ascii="PTDPHM+¿¬Ìå_GB2312" w:hAnsi="PTDPHM+¿¬Ìå_GB2312" w:cs="PTDPHM+¿¬Ìå_GB2312"/>
          <w:color w:val="000000"/>
          <w:spacing w:val="1"/>
          <w:sz w:val="24"/>
          <w:lang w:eastAsia="zh-CN"/>
        </w:rPr>
        <w:t>档案馆的老师与参加档案法律知识问答的部分学生合影</w:t>
      </w:r>
    </w:p>
    <w:p w:rsidR="007475B6" w:rsidRDefault="006531A3">
      <w:pPr>
        <w:pStyle w:val="Normal2"/>
        <w:spacing w:before="921" w:after="0" w:line="250" w:lineRule="exact"/>
        <w:ind w:left="2653"/>
        <w:jc w:val="left"/>
        <w:rPr>
          <w:rFonts w:ascii="DDWEJU+ËÎÌå"/>
          <w:color w:val="000000"/>
          <w:sz w:val="24"/>
          <w:lang w:eastAsia="zh-CN"/>
        </w:rPr>
      </w:pPr>
      <w:r>
        <w:rPr>
          <w:rFonts w:ascii="DDWEJU+ËÎÌå" w:hAnsi="DDWEJU+ËÎÌå" w:cs="DDWEJU+ËÎÌå"/>
          <w:color w:val="000000"/>
          <w:spacing w:val="1"/>
          <w:sz w:val="24"/>
          <w:lang w:eastAsia="zh-CN"/>
        </w:rPr>
        <w:t>曲阜师范大学档案馆，</w:t>
      </w:r>
      <w:r>
        <w:rPr>
          <w:rFonts w:ascii="PQPVWP+ËÎÌå"/>
          <w:color w:val="000000"/>
          <w:spacing w:val="16"/>
          <w:sz w:val="24"/>
          <w:lang w:eastAsia="zh-CN"/>
        </w:rPr>
        <w:t>2017</w:t>
      </w:r>
      <w:r>
        <w:rPr>
          <w:rFonts w:ascii="DDWEJU+ËÎÌå" w:hAnsi="DDWEJU+ËÎÌå" w:cs="DDWEJU+ËÎÌå"/>
          <w:color w:val="000000"/>
          <w:sz w:val="24"/>
          <w:lang w:eastAsia="zh-CN"/>
        </w:rPr>
        <w:t>年</w:t>
      </w:r>
      <w:r>
        <w:rPr>
          <w:rFonts w:ascii="Times New Roman"/>
          <w:color w:val="000000"/>
          <w:sz w:val="24"/>
          <w:lang w:eastAsia="zh-CN"/>
        </w:rPr>
        <w:t xml:space="preserve"> </w:t>
      </w:r>
      <w:r>
        <w:rPr>
          <w:rFonts w:ascii="PQPVWP+ËÎÌå"/>
          <w:color w:val="000000"/>
          <w:spacing w:val="62"/>
          <w:sz w:val="24"/>
          <w:lang w:eastAsia="zh-CN"/>
        </w:rPr>
        <w:t>6</w:t>
      </w:r>
      <w:r>
        <w:rPr>
          <w:rFonts w:ascii="DDWEJU+ËÎÌå" w:hAnsi="DDWEJU+ËÎÌå" w:cs="DDWEJU+ËÎÌå"/>
          <w:color w:val="000000"/>
          <w:sz w:val="24"/>
          <w:lang w:eastAsia="zh-CN"/>
        </w:rPr>
        <w:t>月</w:t>
      </w:r>
      <w:r>
        <w:rPr>
          <w:rFonts w:ascii="Times New Roman"/>
          <w:color w:val="000000"/>
          <w:sz w:val="24"/>
          <w:lang w:eastAsia="zh-CN"/>
        </w:rPr>
        <w:t xml:space="preserve"> </w:t>
      </w:r>
      <w:r>
        <w:rPr>
          <w:rFonts w:ascii="PQPVWP+ËÎÌå"/>
          <w:color w:val="000000"/>
          <w:spacing w:val="31"/>
          <w:sz w:val="24"/>
          <w:lang w:eastAsia="zh-CN"/>
        </w:rPr>
        <w:t>12</w:t>
      </w:r>
      <w:r>
        <w:rPr>
          <w:rFonts w:ascii="DDWEJU+ËÎÌå" w:hAnsi="DDWEJU+ËÎÌå" w:cs="DDWEJU+ËÎÌå"/>
          <w:color w:val="000000"/>
          <w:sz w:val="24"/>
          <w:lang w:eastAsia="zh-CN"/>
        </w:rPr>
        <w:t>日</w:t>
      </w:r>
    </w:p>
    <w:sectPr w:rsidR="007475B6" w:rsidSect="007475B6">
      <w:pgSz w:w="11900" w:h="16820"/>
      <w:pgMar w:top="7658" w:right="100" w:bottom="0" w:left="3168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SWEKN+ËÎÌå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HAIDHV+¿¬Ìå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PTDPHM+¿¬Ìå_GB2312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DDWEJU+ËÎÌå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PQPVWP+ËÎÌå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5B6"/>
    <w:rsid w:val="006531A3"/>
    <w:rsid w:val="0074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5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7475B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">
    <w:name w:val="Normal_1"/>
    <w:rsid w:val="007475B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">
    <w:name w:val="Normal_2"/>
    <w:rsid w:val="007475B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匿名用户</cp:lastModifiedBy>
  <cp:revision>2</cp:revision>
  <dcterms:created xsi:type="dcterms:W3CDTF">2017-06-22T02:07:00Z</dcterms:created>
  <dcterms:modified xsi:type="dcterms:W3CDTF">2017-06-22T02:08:00Z</dcterms:modified>
</cp:coreProperties>
</file>